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664"/>
        <w:gridCol w:w="7700"/>
      </w:tblGrid>
      <w:tr w:rsidR="00417235" w:rsidRPr="00667C34" w:rsidTr="00400739">
        <w:trPr>
          <w:trHeight w:val="1285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235" w:rsidRPr="00667C34" w:rsidRDefault="00417235" w:rsidP="00400739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67C34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-68580</wp:posOffset>
                  </wp:positionH>
                  <wp:positionV relativeFrom="paragraph">
                    <wp:posOffset>24130</wp:posOffset>
                  </wp:positionV>
                  <wp:extent cx="628650" cy="759460"/>
                  <wp:effectExtent l="0" t="0" r="0" b="2540"/>
                  <wp:wrapNone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7235" w:rsidRPr="00667C34" w:rsidRDefault="00417235" w:rsidP="008B5D44">
            <w:pPr>
              <w:ind w:right="-57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667C34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TAMÁSI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VÁROS JEGYZŐJE</w:t>
            </w:r>
          </w:p>
          <w:p w:rsidR="00417235" w:rsidRPr="00667C34" w:rsidRDefault="00417235" w:rsidP="008B5D44">
            <w:pPr>
              <w:ind w:right="-5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7C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7090 Tamási, Szabadság u. 46-48., Pf. 129.</w:t>
            </w:r>
          </w:p>
          <w:p w:rsidR="00417235" w:rsidRPr="00667C34" w:rsidRDefault="00417235" w:rsidP="008B5D44">
            <w:pPr>
              <w:ind w:right="-57"/>
              <w:jc w:val="center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7C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Tel. 74/570-80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0, KRID szám: 568</w:t>
            </w:r>
            <w:r w:rsidRPr="00667C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6715</w:t>
            </w:r>
          </w:p>
          <w:p w:rsidR="00417235" w:rsidRPr="00667C34" w:rsidRDefault="00417235" w:rsidP="008B5D44">
            <w:pPr>
              <w:ind w:right="-57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67C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web: </w:t>
            </w:r>
            <w:hyperlink r:id="rId9" w:history="1">
              <w:r w:rsidRPr="00667C34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eastAsia="en-US"/>
                </w:rPr>
                <w:t>www.tamasi.hu</w:t>
              </w:r>
            </w:hyperlink>
            <w:r w:rsidRPr="00667C3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e-mail: </w:t>
            </w:r>
            <w:hyperlink r:id="rId10" w:history="1">
              <w:r w:rsidRPr="00667C34">
                <w:rPr>
                  <w:rFonts w:ascii="Calibri" w:eastAsia="Calibri" w:hAnsi="Calibri" w:cs="Calibri"/>
                  <w:color w:val="0563C1"/>
                  <w:sz w:val="22"/>
                  <w:szCs w:val="22"/>
                  <w:u w:val="single"/>
                  <w:lang w:eastAsia="en-US"/>
                </w:rPr>
                <w:t>jegyzo@tamasi.hu</w:t>
              </w:r>
            </w:hyperlink>
          </w:p>
        </w:tc>
      </w:tr>
    </w:tbl>
    <w:p w:rsidR="00417235" w:rsidRPr="00667C34" w:rsidRDefault="008B5D44" w:rsidP="00417235">
      <w:pPr>
        <w:pBdr>
          <w:bottom w:val="single" w:sz="12" w:space="1" w:color="808080"/>
        </w:pBdr>
        <w:jc w:val="both"/>
        <w:rPr>
          <w:rFonts w:eastAsia="Calibri"/>
          <w:sz w:val="16"/>
          <w:szCs w:val="16"/>
          <w:lang w:eastAsia="en-US"/>
        </w:rPr>
      </w:pPr>
      <w:r w:rsidRPr="00667C3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-851535</wp:posOffset>
            </wp:positionV>
            <wp:extent cx="1129665" cy="907415"/>
            <wp:effectExtent l="0" t="0" r="0" b="0"/>
            <wp:wrapNone/>
            <wp:docPr id="1" name="Kép 1" descr="TAMÁSI_ZUA_logo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TAMÁSI_ZUA_logo_transpar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7235" w:rsidRPr="00F525ED" w:rsidRDefault="00417235" w:rsidP="00417235">
      <w:pPr>
        <w:spacing w:after="160" w:line="259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</w:p>
    <w:p w:rsidR="006D2B0A" w:rsidRPr="004B6EDC" w:rsidRDefault="006D2B0A" w:rsidP="006D2B0A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B6EDC">
        <w:rPr>
          <w:rFonts w:asciiTheme="minorHAnsi" w:hAnsiTheme="minorHAnsi" w:cstheme="minorHAnsi"/>
          <w:b/>
          <w:bCs/>
          <w:sz w:val="32"/>
          <w:szCs w:val="32"/>
        </w:rPr>
        <w:t>KÉRELEM</w:t>
      </w:r>
    </w:p>
    <w:p w:rsidR="006D2B0A" w:rsidRPr="004B6EDC" w:rsidRDefault="006D2B0A" w:rsidP="006D2B0A">
      <w:pPr>
        <w:pStyle w:val="Default"/>
        <w:jc w:val="center"/>
        <w:rPr>
          <w:rFonts w:asciiTheme="minorHAnsi" w:hAnsiTheme="minorHAnsi" w:cstheme="minorHAnsi"/>
          <w:sz w:val="32"/>
          <w:szCs w:val="32"/>
        </w:rPr>
      </w:pPr>
    </w:p>
    <w:p w:rsidR="006D2B0A" w:rsidRPr="008B5D44" w:rsidRDefault="006D2B0A" w:rsidP="006D2B0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a 41/2017. (XII.29.) BM rendelet 2. számú melléklete szerint</w:t>
      </w:r>
    </w:p>
    <w:p w:rsidR="00766239" w:rsidRPr="008B5D44" w:rsidRDefault="006D2B0A" w:rsidP="006D2B0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a helyi vízgazdálkodási hatósági jogkörbe tartozó kutak </w:t>
      </w:r>
    </w:p>
    <w:p w:rsidR="00766239" w:rsidRPr="008B5D44" w:rsidRDefault="00766239" w:rsidP="006D2B0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66239" w:rsidRPr="008B5D44" w:rsidRDefault="00E815A0" w:rsidP="006D2B0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>FENNMARADÁSI</w:t>
      </w:r>
    </w:p>
    <w:p w:rsidR="00766239" w:rsidRPr="008B5D44" w:rsidRDefault="00766239" w:rsidP="006D2B0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6D2B0A" w:rsidRPr="008B5D44" w:rsidRDefault="006D2B0A" w:rsidP="006D2B0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>engedélyezési eljárásához</w:t>
      </w:r>
    </w:p>
    <w:p w:rsidR="006D2B0A" w:rsidRPr="008B5D44" w:rsidRDefault="00503D60" w:rsidP="006D2B0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T</w:t>
      </w:r>
      <w:r w:rsidR="00417235" w:rsidRPr="008B5D44">
        <w:rPr>
          <w:rFonts w:asciiTheme="minorHAnsi" w:hAnsiTheme="minorHAnsi" w:cstheme="minorHAnsi"/>
          <w:sz w:val="22"/>
          <w:szCs w:val="22"/>
        </w:rPr>
        <w:t xml:space="preserve">amási Város </w:t>
      </w:r>
      <w:r w:rsidR="006D2B0A" w:rsidRPr="008B5D44">
        <w:rPr>
          <w:rFonts w:asciiTheme="minorHAnsi" w:hAnsiTheme="minorHAnsi" w:cstheme="minorHAnsi"/>
          <w:sz w:val="22"/>
          <w:szCs w:val="22"/>
        </w:rPr>
        <w:t>Jegyzője, mint a vízgazdálkodási jogkör gyakorlója a 72/1996. (V.22.) Korm. rendelet 24. §-a alapján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03D60" w:rsidRPr="008B5D44" w:rsidRDefault="00503D60" w:rsidP="006D2B0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Kérelmező: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neve: …………………………………………………………………………………………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proofErr w:type="gramStart"/>
      <w:r w:rsidR="00417235"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17235" w:rsidRPr="008B5D44">
        <w:rPr>
          <w:rFonts w:asciiTheme="minorHAnsi" w:hAnsiTheme="minorHAnsi" w:cstheme="minorHAnsi"/>
          <w:sz w:val="22"/>
          <w:szCs w:val="22"/>
        </w:rPr>
        <w:t>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lakcíme: ……………………………………………………………………………………...</w:t>
      </w:r>
      <w:r w:rsidR="00417235" w:rsidRPr="008B5D44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anyja neve: …………………………………………………………………………………...</w:t>
      </w:r>
      <w:r w:rsidR="00417235" w:rsidRPr="008B5D44">
        <w:rPr>
          <w:rFonts w:asciiTheme="minorHAnsi" w:hAnsiTheme="minorHAnsi" w:cstheme="minorHAnsi"/>
          <w:sz w:val="22"/>
          <w:szCs w:val="22"/>
        </w:rPr>
        <w:t>....…………………………………</w:t>
      </w:r>
      <w:proofErr w:type="gramStart"/>
      <w:r w:rsidR="00417235"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17235" w:rsidRPr="008B5D44">
        <w:rPr>
          <w:rFonts w:asciiTheme="minorHAnsi" w:hAnsiTheme="minorHAnsi" w:cstheme="minorHAnsi"/>
          <w:sz w:val="22"/>
          <w:szCs w:val="22"/>
        </w:rPr>
        <w:t>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születési hely, idő: ……………………………………………………………………………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telefonszám: …………………………………………………………………………………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A Kút helye: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Irányítószám: …………… Település: ……………………………………………………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Közterület neve: ………………………………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>. Házszám: 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Helyrajzi szám: …………………………………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Koordináták (EOV, vagy földrajzi): ………………………………………………………… </w:t>
      </w:r>
    </w:p>
    <w:p w:rsidR="006D2B0A" w:rsidRPr="008B5D44" w:rsidRDefault="00816CAF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Csak fúrt kút esetén </w:t>
      </w:r>
      <w:r w:rsidR="006D2B0A" w:rsidRPr="008B5D44">
        <w:rPr>
          <w:rFonts w:asciiTheme="minorHAnsi" w:hAnsiTheme="minorHAnsi" w:cstheme="minorHAnsi"/>
          <w:sz w:val="22"/>
          <w:szCs w:val="22"/>
        </w:rPr>
        <w:t>Terepszint (</w:t>
      </w:r>
      <w:proofErr w:type="spellStart"/>
      <w:r w:rsidR="006D2B0A" w:rsidRPr="008B5D44">
        <w:rPr>
          <w:rFonts w:asciiTheme="minorHAnsi" w:hAnsiTheme="minorHAnsi" w:cstheme="minorHAnsi"/>
          <w:sz w:val="22"/>
          <w:szCs w:val="22"/>
        </w:rPr>
        <w:t>mBf</w:t>
      </w:r>
      <w:proofErr w:type="spellEnd"/>
      <w:r w:rsidR="006D2B0A" w:rsidRPr="008B5D44">
        <w:rPr>
          <w:rFonts w:asciiTheme="minorHAnsi" w:hAnsiTheme="minorHAnsi" w:cstheme="minorHAnsi"/>
          <w:sz w:val="22"/>
          <w:szCs w:val="22"/>
        </w:rPr>
        <w:t>): 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………….</w:t>
      </w:r>
      <w:r w:rsidR="006D2B0A"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Vízhasználat célja </w:t>
      </w:r>
      <w:r w:rsidRPr="008B5D44">
        <w:rPr>
          <w:rFonts w:asciiTheme="minorHAnsi" w:hAnsiTheme="minorHAnsi" w:cstheme="minorHAnsi"/>
          <w:sz w:val="22"/>
          <w:szCs w:val="22"/>
        </w:rPr>
        <w:t xml:space="preserve">(megfelelőt megjelölni):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Háztartási vízigény ○ Házi ivóvízigény ○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Ivóvízcélú felhasználás esetén a 147/2010. (IV.29.) Korm.rendelet szerinti vízminőség-vizsgálat eredménye: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A Kút műszaki adatai: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talpmélység (terepszint alatt, méterben): ……………………………………………………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nyugalmi vízszint (terepszint alatt, méterben): ……………………………………………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………………………….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Fúrt kút esetén: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A kút-felsőrész kialakítása (megfelelőt megjelölni):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akna ○ kútház ○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kútszekrény ○ kútsapka ○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Iránycső </w:t>
      </w:r>
      <w:proofErr w:type="spellStart"/>
      <w:r w:rsidRPr="008B5D44">
        <w:rPr>
          <w:rFonts w:asciiTheme="minorHAnsi" w:hAnsiTheme="minorHAnsi" w:cstheme="minorHAnsi"/>
          <w:sz w:val="22"/>
          <w:szCs w:val="22"/>
        </w:rPr>
        <w:t>anyaga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Iránycső átmérője: ………………………………….....................................................</w:t>
      </w:r>
      <w:r w:rsidR="00417235" w:rsidRPr="008B5D44">
        <w:rPr>
          <w:rFonts w:asciiTheme="minorHAnsi" w:hAnsiTheme="minorHAnsi" w:cstheme="minorHAnsi"/>
          <w:sz w:val="22"/>
          <w:szCs w:val="22"/>
        </w:rPr>
        <w:t>............................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Rakathossz: …………………………………………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</w:t>
      </w:r>
      <w:r w:rsidRPr="008B5D44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17235" w:rsidRPr="008B5D44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proofErr w:type="gramStart"/>
      <w:r w:rsidR="00417235"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417235" w:rsidRPr="008B5D44">
        <w:rPr>
          <w:rFonts w:asciiTheme="minorHAnsi" w:hAnsiTheme="minorHAnsi" w:cstheme="minorHAnsi"/>
          <w:sz w:val="22"/>
          <w:szCs w:val="22"/>
        </w:rPr>
        <w:t>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8B5D44">
        <w:rPr>
          <w:rFonts w:asciiTheme="minorHAnsi" w:hAnsiTheme="minorHAnsi" w:cstheme="minorHAnsi"/>
          <w:sz w:val="22"/>
          <w:szCs w:val="22"/>
        </w:rPr>
        <w:t>Csövezet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átmérője:…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8B5D44">
        <w:rPr>
          <w:rFonts w:asciiTheme="minorHAnsi" w:hAnsiTheme="minorHAnsi" w:cstheme="minorHAnsi"/>
          <w:sz w:val="22"/>
          <w:szCs w:val="22"/>
        </w:rPr>
        <w:t>Csövezet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rakathossza:…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8B5D44">
        <w:rPr>
          <w:rFonts w:asciiTheme="minorHAnsi" w:hAnsiTheme="minorHAnsi" w:cstheme="minorHAnsi"/>
          <w:sz w:val="22"/>
          <w:szCs w:val="22"/>
        </w:rPr>
        <w:t>Csövezet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B5D44">
        <w:rPr>
          <w:rFonts w:asciiTheme="minorHAnsi" w:hAnsiTheme="minorHAnsi" w:cstheme="minorHAnsi"/>
          <w:sz w:val="22"/>
          <w:szCs w:val="22"/>
        </w:rPr>
        <w:t>anyaga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>:…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…………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8B5D44">
        <w:rPr>
          <w:rFonts w:asciiTheme="minorHAnsi" w:hAnsiTheme="minorHAnsi" w:cstheme="minorHAnsi"/>
          <w:sz w:val="22"/>
          <w:szCs w:val="22"/>
        </w:rPr>
        <w:lastRenderedPageBreak/>
        <w:t>Szűrőzött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 xml:space="preserve"> szakasz mélységköze: ……………………………………………………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97482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Szűrűzött szakasz átmérője: …………………………………………………………</w:t>
      </w:r>
      <w:proofErr w:type="gramStart"/>
      <w:r w:rsidR="00B97482"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97482" w:rsidRPr="008B5D44">
        <w:rPr>
          <w:rFonts w:asciiTheme="minorHAnsi" w:hAnsiTheme="minorHAnsi" w:cstheme="minorHAnsi"/>
          <w:sz w:val="22"/>
          <w:szCs w:val="22"/>
        </w:rPr>
        <w:t>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spellStart"/>
      <w:r w:rsidRPr="008B5D44">
        <w:rPr>
          <w:rFonts w:asciiTheme="minorHAnsi" w:hAnsiTheme="minorHAnsi" w:cstheme="minorHAnsi"/>
          <w:sz w:val="22"/>
          <w:szCs w:val="22"/>
        </w:rPr>
        <w:t>Szűrőzött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 xml:space="preserve"> szakasz kialakítása, típusa: ……………………………………………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Ásott kút esetében: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Kútfalazat </w:t>
      </w:r>
      <w:proofErr w:type="spellStart"/>
      <w:r w:rsidRPr="008B5D44">
        <w:rPr>
          <w:rFonts w:asciiTheme="minorHAnsi" w:hAnsiTheme="minorHAnsi" w:cstheme="minorHAnsi"/>
          <w:sz w:val="22"/>
          <w:szCs w:val="22"/>
        </w:rPr>
        <w:t>anyaga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……………………………………………………………………..</w:t>
      </w:r>
      <w:r w:rsidR="00B97482" w:rsidRPr="008B5D44">
        <w:rPr>
          <w:rFonts w:asciiTheme="minorHAnsi" w:hAnsiTheme="minorHAnsi" w:cstheme="minorHAnsi"/>
          <w:sz w:val="22"/>
          <w:szCs w:val="22"/>
        </w:rPr>
        <w:t>.........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Kútfalazat átmérője: ……………………………………………………………………</w:t>
      </w:r>
      <w:proofErr w:type="gramStart"/>
      <w:r w:rsidR="00B97482"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97482" w:rsidRPr="008B5D44">
        <w:rPr>
          <w:rFonts w:asciiTheme="minorHAnsi" w:hAnsiTheme="minorHAnsi" w:cstheme="minorHAnsi"/>
          <w:sz w:val="22"/>
          <w:szCs w:val="22"/>
        </w:rPr>
        <w:t>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Kútfalazat helye: ………………………………………………………………………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…………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Vízbeáramlás 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helye:…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Nyitott </w:t>
      </w:r>
      <w:proofErr w:type="spellStart"/>
      <w:proofErr w:type="gramStart"/>
      <w:r w:rsidRPr="008B5D44">
        <w:rPr>
          <w:rFonts w:asciiTheme="minorHAnsi" w:hAnsiTheme="minorHAnsi" w:cstheme="minorHAnsi"/>
          <w:sz w:val="22"/>
          <w:szCs w:val="22"/>
        </w:rPr>
        <w:t>kúttalp,nyitott</w:t>
      </w:r>
      <w:proofErr w:type="spellEnd"/>
      <w:proofErr w:type="gramEnd"/>
      <w:r w:rsidRPr="008B5D44">
        <w:rPr>
          <w:rFonts w:asciiTheme="minorHAnsi" w:hAnsiTheme="minorHAnsi" w:cstheme="minorHAnsi"/>
          <w:sz w:val="22"/>
          <w:szCs w:val="22"/>
        </w:rPr>
        <w:t xml:space="preserve"> falazat helye:…………………………………………………….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Kút lezárása, </w:t>
      </w:r>
      <w:proofErr w:type="spellStart"/>
      <w:r w:rsidRPr="008B5D44">
        <w:rPr>
          <w:rFonts w:asciiTheme="minorHAnsi" w:hAnsiTheme="minorHAnsi" w:cstheme="minorHAnsi"/>
          <w:sz w:val="22"/>
          <w:szCs w:val="22"/>
        </w:rPr>
        <w:t>fedlap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anyag:…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…….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Vízkitermelés módja </w:t>
      </w:r>
      <w:r w:rsidRPr="008B5D44">
        <w:rPr>
          <w:rFonts w:asciiTheme="minorHAnsi" w:hAnsiTheme="minorHAnsi" w:cstheme="minorHAnsi"/>
          <w:sz w:val="22"/>
          <w:szCs w:val="22"/>
        </w:rPr>
        <w:t xml:space="preserve">(megfelelőt jelölni):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Gépi ○ Kézi ○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Használat során keletkező szennyvíz mennyisége, elvezetése: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Fúrt kút esetén a 101/2007. (XII.23) </w:t>
      </w:r>
      <w:proofErr w:type="spellStart"/>
      <w:r w:rsidRPr="008B5D44">
        <w:rPr>
          <w:rFonts w:asciiTheme="minorHAnsi" w:hAnsiTheme="minorHAnsi" w:cstheme="minorHAnsi"/>
          <w:b/>
          <w:bCs/>
          <w:sz w:val="22"/>
          <w:szCs w:val="22"/>
        </w:rPr>
        <w:t>KvVM</w:t>
      </w:r>
      <w:proofErr w:type="spellEnd"/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 rendelet 13. § (2) bekezdésének való megfelelés igazolása: </w:t>
      </w:r>
    </w:p>
    <w:p w:rsidR="006D2B0A" w:rsidRPr="008B5D44" w:rsidRDefault="006D2B0A" w:rsidP="00503D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Alulírott……………………………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 xml:space="preserve">.(név)………………………………(személyi igazolványszám) a ……………………………………………. nyilvántartási számú vízkútfúró végzettséggel rendelkezem.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8B5D44">
        <w:rPr>
          <w:rFonts w:asciiTheme="minorHAnsi" w:hAnsiTheme="minorHAnsi" w:cstheme="minorHAnsi"/>
          <w:sz w:val="22"/>
          <w:szCs w:val="22"/>
        </w:rPr>
        <w:t>Érvényessége:…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 xml:space="preserve">…………(év)…………………..hónap.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B5D44">
        <w:rPr>
          <w:rFonts w:asciiTheme="minorHAnsi" w:hAnsiTheme="minorHAnsi" w:cstheme="minorHAnsi"/>
          <w:b/>
          <w:sz w:val="22"/>
          <w:szCs w:val="22"/>
        </w:rPr>
        <w:t xml:space="preserve">Nyilatkozat: </w:t>
      </w:r>
    </w:p>
    <w:p w:rsidR="006D2B0A" w:rsidRPr="008B5D44" w:rsidRDefault="006D2B0A" w:rsidP="00503D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 xml:space="preserve">A közölt adatok a valóságnak megfelelnek, a kút úgy került kialakításra, hogy abban a felszínről szennyeződés vagy csapadékvíz nem kerülhet. </w:t>
      </w:r>
    </w:p>
    <w:p w:rsidR="00503D60" w:rsidRPr="008B5D44" w:rsidRDefault="00503D60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……………………………. ………………(év)……………</w:t>
      </w:r>
      <w:proofErr w:type="gramStart"/>
      <w:r w:rsidRPr="008B5D4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B5D44">
        <w:rPr>
          <w:rFonts w:asciiTheme="minorHAnsi" w:hAnsiTheme="minorHAnsi" w:cstheme="minorHAnsi"/>
          <w:sz w:val="22"/>
          <w:szCs w:val="22"/>
        </w:rPr>
        <w:t xml:space="preserve">(hónap)………………..(nap) 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……………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  <w:r w:rsidRPr="008B5D44">
        <w:rPr>
          <w:rFonts w:asciiTheme="minorHAnsi" w:hAnsiTheme="minorHAnsi" w:cstheme="minorHAnsi"/>
          <w:sz w:val="22"/>
          <w:szCs w:val="22"/>
        </w:rPr>
        <w:tab/>
      </w:r>
      <w:r w:rsidR="00417235" w:rsidRPr="008B5D44">
        <w:rPr>
          <w:rFonts w:asciiTheme="minorHAnsi" w:hAnsiTheme="minorHAnsi" w:cstheme="minorHAnsi"/>
          <w:sz w:val="22"/>
          <w:szCs w:val="22"/>
        </w:rPr>
        <w:tab/>
      </w:r>
      <w:r w:rsidRPr="008B5D44">
        <w:rPr>
          <w:rFonts w:asciiTheme="minorHAnsi" w:hAnsiTheme="minorHAnsi" w:cstheme="minorHAnsi"/>
          <w:sz w:val="22"/>
          <w:szCs w:val="22"/>
        </w:rPr>
        <w:tab/>
        <w:t>………………………………………</w:t>
      </w:r>
      <w:r w:rsidR="00B97482" w:rsidRPr="008B5D44">
        <w:rPr>
          <w:rFonts w:asciiTheme="minorHAnsi" w:hAnsiTheme="minorHAnsi" w:cstheme="minorHAnsi"/>
          <w:sz w:val="22"/>
          <w:szCs w:val="22"/>
        </w:rPr>
        <w:t>………………..</w:t>
      </w:r>
      <w:r w:rsidRPr="008B5D4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2B0A" w:rsidRPr="008B5D44" w:rsidRDefault="006D2B0A" w:rsidP="006D2B0A">
      <w:pPr>
        <w:pStyle w:val="Default"/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8B5D44">
        <w:rPr>
          <w:rFonts w:asciiTheme="minorHAnsi" w:hAnsiTheme="minorHAnsi" w:cstheme="minorHAnsi"/>
          <w:sz w:val="22"/>
          <w:szCs w:val="22"/>
        </w:rPr>
        <w:t>kérelmező aláírása</w:t>
      </w:r>
      <w:r w:rsidRPr="008B5D44">
        <w:rPr>
          <w:rFonts w:asciiTheme="minorHAnsi" w:hAnsiTheme="minorHAnsi" w:cstheme="minorHAnsi"/>
          <w:sz w:val="22"/>
          <w:szCs w:val="22"/>
        </w:rPr>
        <w:tab/>
      </w:r>
      <w:r w:rsidRPr="008B5D44">
        <w:rPr>
          <w:rFonts w:asciiTheme="minorHAnsi" w:hAnsiTheme="minorHAnsi" w:cstheme="minorHAnsi"/>
          <w:sz w:val="22"/>
          <w:szCs w:val="22"/>
        </w:rPr>
        <w:tab/>
      </w:r>
      <w:r w:rsidRPr="008B5D44">
        <w:rPr>
          <w:rFonts w:asciiTheme="minorHAnsi" w:hAnsiTheme="minorHAnsi" w:cstheme="minorHAnsi"/>
          <w:sz w:val="22"/>
          <w:szCs w:val="22"/>
        </w:rPr>
        <w:tab/>
      </w:r>
      <w:r w:rsidRPr="008B5D44">
        <w:rPr>
          <w:rFonts w:asciiTheme="minorHAnsi" w:hAnsiTheme="minorHAnsi" w:cstheme="minorHAnsi"/>
          <w:sz w:val="22"/>
          <w:szCs w:val="22"/>
        </w:rPr>
        <w:tab/>
      </w:r>
      <w:r w:rsidRPr="008B5D44">
        <w:rPr>
          <w:rFonts w:asciiTheme="minorHAnsi" w:hAnsiTheme="minorHAnsi" w:cstheme="minorHAnsi"/>
          <w:i/>
          <w:sz w:val="22"/>
          <w:szCs w:val="22"/>
        </w:rPr>
        <w:t xml:space="preserve">fúrt kút esetén a 101/2007.(XII.23.) </w:t>
      </w:r>
      <w:proofErr w:type="spellStart"/>
      <w:r w:rsidRPr="008B5D44">
        <w:rPr>
          <w:rFonts w:asciiTheme="minorHAnsi" w:hAnsiTheme="minorHAnsi" w:cstheme="minorHAnsi"/>
          <w:i/>
          <w:sz w:val="22"/>
          <w:szCs w:val="22"/>
        </w:rPr>
        <w:t>KvV</w:t>
      </w:r>
      <w:proofErr w:type="spellEnd"/>
      <w:r w:rsidRPr="008B5D44">
        <w:rPr>
          <w:rFonts w:asciiTheme="minorHAnsi" w:hAnsiTheme="minorHAnsi" w:cstheme="minorHAnsi"/>
          <w:i/>
          <w:sz w:val="22"/>
          <w:szCs w:val="22"/>
        </w:rPr>
        <w:t xml:space="preserve">. </w:t>
      </w:r>
    </w:p>
    <w:p w:rsidR="006D2B0A" w:rsidRPr="008B5D44" w:rsidRDefault="006D2B0A" w:rsidP="006D2B0A">
      <w:pPr>
        <w:pStyle w:val="Default"/>
        <w:ind w:left="3540" w:firstLine="708"/>
        <w:rPr>
          <w:rFonts w:asciiTheme="minorHAnsi" w:hAnsiTheme="minorHAnsi" w:cstheme="minorHAnsi"/>
          <w:i/>
          <w:sz w:val="22"/>
          <w:szCs w:val="22"/>
        </w:rPr>
      </w:pPr>
      <w:r w:rsidRPr="008B5D44">
        <w:rPr>
          <w:rFonts w:asciiTheme="minorHAnsi" w:hAnsiTheme="minorHAnsi" w:cstheme="minorHAnsi"/>
          <w:i/>
          <w:sz w:val="22"/>
          <w:szCs w:val="22"/>
        </w:rPr>
        <w:t>rendelet 13.</w:t>
      </w:r>
      <w:proofErr w:type="gramStart"/>
      <w:r w:rsidRPr="008B5D44">
        <w:rPr>
          <w:rFonts w:asciiTheme="minorHAnsi" w:hAnsiTheme="minorHAnsi" w:cstheme="minorHAnsi"/>
          <w:i/>
          <w:sz w:val="22"/>
          <w:szCs w:val="22"/>
        </w:rPr>
        <w:t>§.alapján</w:t>
      </w:r>
      <w:proofErr w:type="gramEnd"/>
      <w:r w:rsidRPr="008B5D44">
        <w:rPr>
          <w:rFonts w:asciiTheme="minorHAnsi" w:hAnsiTheme="minorHAnsi" w:cstheme="minorHAnsi"/>
          <w:i/>
          <w:sz w:val="22"/>
          <w:szCs w:val="22"/>
        </w:rPr>
        <w:t xml:space="preserve"> megjelölt szakember </w:t>
      </w:r>
    </w:p>
    <w:p w:rsidR="006D2B0A" w:rsidRPr="008B5D44" w:rsidRDefault="006D2B0A" w:rsidP="006D2B0A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i/>
          <w:sz w:val="22"/>
          <w:szCs w:val="22"/>
        </w:rPr>
        <w:t>alírása</w:t>
      </w:r>
    </w:p>
    <w:p w:rsidR="006D2B0A" w:rsidRPr="008B5D44" w:rsidRDefault="006D2B0A" w:rsidP="006D2B0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Mellékletként csatolandó dokumentumok: </w:t>
      </w:r>
    </w:p>
    <w:p w:rsidR="006D2B0A" w:rsidRPr="008B5D44" w:rsidRDefault="006D2B0A" w:rsidP="00503D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8B5D44">
        <w:rPr>
          <w:rFonts w:asciiTheme="minorHAnsi" w:hAnsiTheme="minorHAnsi" w:cstheme="minorHAnsi"/>
          <w:bCs/>
          <w:sz w:val="22"/>
          <w:szCs w:val="22"/>
        </w:rPr>
        <w:t>Ivóvízigény esetén</w:t>
      </w: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B5D44">
        <w:rPr>
          <w:rFonts w:asciiTheme="minorHAnsi" w:hAnsiTheme="minorHAnsi" w:cstheme="minorHAnsi"/>
          <w:sz w:val="22"/>
          <w:szCs w:val="22"/>
        </w:rPr>
        <w:t xml:space="preserve">a vizek hasznosítását, védelmét és kártételeinek elhárítását szolgáló tevékenységekre és létesítményekre vonatkozó általános szabályokról szóló 147/2010. (IV. 29.) Korm. rendelet szerinti vízminőség-vizsgálat eredménye </w:t>
      </w:r>
    </w:p>
    <w:p w:rsidR="006D2B0A" w:rsidRPr="008B5D44" w:rsidRDefault="006D2B0A" w:rsidP="00503D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8B5D44">
        <w:rPr>
          <w:rFonts w:asciiTheme="minorHAnsi" w:hAnsiTheme="minorHAnsi" w:cstheme="minorHAnsi"/>
          <w:sz w:val="22"/>
          <w:szCs w:val="22"/>
        </w:rPr>
        <w:t xml:space="preserve">Fényképfelvétel a kútról és környezetéről a 41/2017. (XII.29.) BM rendelet vonatkozó 2. mellékletének II. bekezdés 6.7. pontjaiban foglaltaknak megfelelően. </w:t>
      </w:r>
    </w:p>
    <w:p w:rsidR="006D2B0A" w:rsidRPr="008B5D44" w:rsidRDefault="006D2B0A" w:rsidP="00503D6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8B5D44">
        <w:rPr>
          <w:rFonts w:asciiTheme="minorHAnsi" w:hAnsiTheme="minorHAnsi" w:cstheme="minorHAnsi"/>
          <w:sz w:val="22"/>
          <w:szCs w:val="22"/>
        </w:rPr>
        <w:t xml:space="preserve">Fúrt kút esetében a felszín alatti vízkészletekbe történő beavatkozás és a vízkútfúrás szakmai követelményeiről szóló 101/2007. (XII.23.) </w:t>
      </w:r>
      <w:proofErr w:type="spellStart"/>
      <w:r w:rsidRPr="008B5D44">
        <w:rPr>
          <w:rFonts w:asciiTheme="minorHAnsi" w:hAnsiTheme="minorHAnsi" w:cstheme="minorHAnsi"/>
          <w:sz w:val="22"/>
          <w:szCs w:val="22"/>
        </w:rPr>
        <w:t>KvVM</w:t>
      </w:r>
      <w:proofErr w:type="spellEnd"/>
      <w:r w:rsidRPr="008B5D44">
        <w:rPr>
          <w:rFonts w:asciiTheme="minorHAnsi" w:hAnsiTheme="minorHAnsi" w:cstheme="minorHAnsi"/>
          <w:sz w:val="22"/>
          <w:szCs w:val="22"/>
        </w:rPr>
        <w:t xml:space="preserve"> rendelet 13. § szerint képesítést igazoló okiratok másolata. </w:t>
      </w:r>
    </w:p>
    <w:p w:rsidR="006D2B0A" w:rsidRPr="008B5D44" w:rsidRDefault="006D2B0A" w:rsidP="0041723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B5D44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Pr="008B5D44">
        <w:rPr>
          <w:rFonts w:asciiTheme="minorHAnsi" w:hAnsiTheme="minorHAnsi" w:cstheme="minorHAnsi"/>
          <w:sz w:val="22"/>
          <w:szCs w:val="22"/>
        </w:rPr>
        <w:t xml:space="preserve">Fúrt kút esetén vízgazdálkodási jogkör gyakorlásáról szóló 72/1996. (V. 22.) Kormányrendelet 15. § (3) bekezdése alapján szükséges dokumentáció csatolása a vízjogi engedélyezési eljáráshoz szükséges dokumentáció tartalmáról szóló 41/2017. (XII. 29.) BM rendelet 2. melléklet II. pontjában foglaltaknak megfelelően </w:t>
      </w:r>
    </w:p>
    <w:sectPr w:rsidR="006D2B0A" w:rsidRPr="008B5D44" w:rsidSect="00B409C5">
      <w:footerReference w:type="default" r:id="rId12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18A" w:rsidRDefault="0080318A" w:rsidP="00503D60">
      <w:r>
        <w:separator/>
      </w:r>
    </w:p>
  </w:endnote>
  <w:endnote w:type="continuationSeparator" w:id="0">
    <w:p w:rsidR="0080318A" w:rsidRDefault="0080318A" w:rsidP="0050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05129"/>
      <w:docPartObj>
        <w:docPartGallery w:val="Page Numbers (Bottom of Page)"/>
        <w:docPartUnique/>
      </w:docPartObj>
    </w:sdtPr>
    <w:sdtEndPr/>
    <w:sdtContent>
      <w:p w:rsidR="00503D60" w:rsidRDefault="00F47F6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D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3D60" w:rsidRDefault="00503D6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18A" w:rsidRDefault="0080318A" w:rsidP="00503D60">
      <w:r>
        <w:separator/>
      </w:r>
    </w:p>
  </w:footnote>
  <w:footnote w:type="continuationSeparator" w:id="0">
    <w:p w:rsidR="0080318A" w:rsidRDefault="0080318A" w:rsidP="0050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66A3988"/>
    <w:multiLevelType w:val="hybridMultilevel"/>
    <w:tmpl w:val="8E98C5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B2EB3"/>
    <w:multiLevelType w:val="hybridMultilevel"/>
    <w:tmpl w:val="8730DB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796F"/>
    <w:multiLevelType w:val="hybridMultilevel"/>
    <w:tmpl w:val="F81036BA"/>
    <w:lvl w:ilvl="0" w:tplc="9B9A0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E31B0"/>
    <w:multiLevelType w:val="hybridMultilevel"/>
    <w:tmpl w:val="A05C7A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5"/>
    <w:rsid w:val="000C39BE"/>
    <w:rsid w:val="0010072D"/>
    <w:rsid w:val="001473F5"/>
    <w:rsid w:val="0017048C"/>
    <w:rsid w:val="001C1CC5"/>
    <w:rsid w:val="00271C1C"/>
    <w:rsid w:val="00272BC0"/>
    <w:rsid w:val="002B7271"/>
    <w:rsid w:val="002C7A3B"/>
    <w:rsid w:val="002E17C8"/>
    <w:rsid w:val="00417235"/>
    <w:rsid w:val="004B6EDC"/>
    <w:rsid w:val="00503D60"/>
    <w:rsid w:val="00525062"/>
    <w:rsid w:val="00562AC1"/>
    <w:rsid w:val="006A6556"/>
    <w:rsid w:val="006D2B0A"/>
    <w:rsid w:val="007332C1"/>
    <w:rsid w:val="0074177A"/>
    <w:rsid w:val="00766239"/>
    <w:rsid w:val="0080318A"/>
    <w:rsid w:val="0081618E"/>
    <w:rsid w:val="00816CAF"/>
    <w:rsid w:val="008754C7"/>
    <w:rsid w:val="008B5D44"/>
    <w:rsid w:val="008E45B6"/>
    <w:rsid w:val="008F7387"/>
    <w:rsid w:val="009273E6"/>
    <w:rsid w:val="009464CA"/>
    <w:rsid w:val="00A77E16"/>
    <w:rsid w:val="00AB15B3"/>
    <w:rsid w:val="00B409C5"/>
    <w:rsid w:val="00B66D1A"/>
    <w:rsid w:val="00B76015"/>
    <w:rsid w:val="00B97482"/>
    <w:rsid w:val="00BD2436"/>
    <w:rsid w:val="00C221D4"/>
    <w:rsid w:val="00C503F6"/>
    <w:rsid w:val="00C869C0"/>
    <w:rsid w:val="00DE7006"/>
    <w:rsid w:val="00E7008E"/>
    <w:rsid w:val="00E71E9E"/>
    <w:rsid w:val="00E815A0"/>
    <w:rsid w:val="00EF342F"/>
    <w:rsid w:val="00F4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DB8A1"/>
  <w15:docId w15:val="{CEE08E23-D169-4A0B-818E-06A957D0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7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D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342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4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2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rsid w:val="00B409C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B409C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lsotext">
    <w:name w:val="belsotext"/>
    <w:basedOn w:val="Bekezdsalapbettpusa"/>
    <w:rsid w:val="00B409C5"/>
  </w:style>
  <w:style w:type="paragraph" w:styleId="Cm">
    <w:name w:val="Title"/>
    <w:basedOn w:val="Norml"/>
    <w:next w:val="Norml"/>
    <w:link w:val="CmChar"/>
    <w:uiPriority w:val="10"/>
    <w:qFormat/>
    <w:rsid w:val="00B409C5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B409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3D6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03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jegyzo@tamasi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masi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D9774-8D35-48A0-B272-84F7B4E8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567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ViragA</dc:creator>
  <cp:lastModifiedBy>Lehr Péter</cp:lastModifiedBy>
  <cp:revision>6</cp:revision>
  <cp:lastPrinted>2020-02-17T14:20:00Z</cp:lastPrinted>
  <dcterms:created xsi:type="dcterms:W3CDTF">2023-04-03T07:30:00Z</dcterms:created>
  <dcterms:modified xsi:type="dcterms:W3CDTF">2023-04-17T10:34:00Z</dcterms:modified>
</cp:coreProperties>
</file>